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3F" w:rsidRDefault="00CE1F3F" w:rsidP="00CE1F3F">
      <w:r>
        <w:t>Отключения МУП "ЧГЭС"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516"/>
        <w:gridCol w:w="1208"/>
        <w:gridCol w:w="1061"/>
        <w:gridCol w:w="1948"/>
        <w:gridCol w:w="1295"/>
        <w:gridCol w:w="1905"/>
      </w:tblGrid>
      <w:tr w:rsidR="00CE1F3F" w:rsidTr="00CE1F3F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E1F3F" w:rsidRDefault="00CE1F3F">
            <w:r>
              <w:t xml:space="preserve">№ </w:t>
            </w:r>
            <w:r>
              <w:rPr>
                <w:b/>
                <w:bCs/>
                <w:i/>
                <w:iCs/>
              </w:rPr>
              <w:t>п/п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E1F3F" w:rsidRDefault="00CE1F3F">
            <w:r>
              <w:rPr>
                <w:b/>
                <w:bCs/>
                <w:i/>
                <w:iCs/>
              </w:rPr>
              <w:t>Отключаемые потребители</w:t>
            </w:r>
            <w: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E1F3F" w:rsidRDefault="00CE1F3F">
            <w:r>
              <w:rPr>
                <w:b/>
                <w:bCs/>
                <w:i/>
                <w:iCs/>
              </w:rPr>
              <w:t>Район</w:t>
            </w:r>
            <w:r>
              <w:t xml:space="preserve">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E1F3F" w:rsidRDefault="00CE1F3F">
            <w:r>
              <w:rPr>
                <w:b/>
                <w:bCs/>
                <w:i/>
                <w:iCs/>
              </w:rPr>
              <w:t>Дата, время</w:t>
            </w:r>
            <w:r>
              <w:t xml:space="preserve"> 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E1F3F" w:rsidRDefault="00CE1F3F">
            <w:r>
              <w:rPr>
                <w:b/>
                <w:bCs/>
                <w:i/>
                <w:iCs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E1F3F" w:rsidRDefault="00CE1F3F">
            <w:r>
              <w:rPr>
                <w:b/>
                <w:bCs/>
                <w:i/>
                <w:iCs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E1F3F" w:rsidRDefault="00CE1F3F">
            <w:r>
              <w:rPr>
                <w:b/>
                <w:bCs/>
                <w:i/>
                <w:iCs/>
              </w:rPr>
              <w:t xml:space="preserve">плановое/срочное </w:t>
            </w:r>
          </w:p>
        </w:tc>
      </w:tr>
      <w:tr w:rsidR="00CE1F3F" w:rsidTr="00CE1F3F">
        <w:trPr>
          <w:trHeight w:val="2310"/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1F3F" w:rsidRDefault="00CE1F3F">
            <w:r>
              <w:t>1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CE1F3F" w:rsidRDefault="00CE1F3F">
            <w:r>
              <w:t xml:space="preserve">ул. </w:t>
            </w:r>
            <w:proofErr w:type="spellStart"/>
            <w:r>
              <w:t>Рябиновская</w:t>
            </w:r>
            <w:proofErr w:type="spellEnd"/>
          </w:p>
          <w:p w:rsidR="00CE1F3F" w:rsidRDefault="00CE1F3F">
            <w:r>
              <w:t>ул. Нагорно-</w:t>
            </w:r>
            <w:proofErr w:type="spellStart"/>
            <w:r>
              <w:t>Рябиновская</w:t>
            </w:r>
            <w:proofErr w:type="spellEnd"/>
          </w:p>
          <w:p w:rsidR="00CE1F3F" w:rsidRDefault="00CE1F3F">
            <w:r>
              <w:t>ул. Тельмана 32-106, 37-75,</w:t>
            </w:r>
          </w:p>
          <w:p w:rsidR="00CE1F3F" w:rsidRDefault="00CE1F3F">
            <w:r>
              <w:t>ул. Куйбышева 43-101, 42-74,</w:t>
            </w:r>
          </w:p>
          <w:p w:rsidR="00CE1F3F" w:rsidRDefault="00CE1F3F">
            <w:r>
              <w:t>ул. Добролюбова 3-49, 18-64,</w:t>
            </w:r>
          </w:p>
          <w:p w:rsidR="00CE1F3F" w:rsidRDefault="00CE1F3F">
            <w:r>
              <w:t>ул. Некрасова 2-52, 1-37,</w:t>
            </w:r>
          </w:p>
          <w:p w:rsidR="00CE1F3F" w:rsidRDefault="00CE1F3F">
            <w:r>
              <w:t>ул. Лермонтова 2-36, 1-21,</w:t>
            </w:r>
          </w:p>
          <w:p w:rsidR="00CE1F3F" w:rsidRDefault="00CE1F3F">
            <w:proofErr w:type="spellStart"/>
            <w:r>
              <w:t>ул.Полевая</w:t>
            </w:r>
            <w:proofErr w:type="spellEnd"/>
          </w:p>
          <w:p w:rsidR="00CE1F3F" w:rsidRDefault="00CE1F3F"/>
          <w:p w:rsidR="00CE1F3F" w:rsidRDefault="00CE1F3F"/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1F3F" w:rsidRDefault="00CE1F3F">
            <w:r>
              <w:t>Московский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1F3F" w:rsidRDefault="00CE1F3F">
            <w:r>
              <w:t>05.05.2022</w:t>
            </w:r>
          </w:p>
          <w:p w:rsidR="00CE1F3F" w:rsidRDefault="00CE1F3F">
            <w:r>
              <w:t>09:00 - 15:00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1F3F" w:rsidRDefault="00CE1F3F">
            <w:r>
              <w:t xml:space="preserve">ТП-30  РУ-6 </w:t>
            </w:r>
            <w:proofErr w:type="spellStart"/>
            <w:r>
              <w:t>кВ</w:t>
            </w:r>
            <w:proofErr w:type="spellEnd"/>
            <w:r>
              <w:t>, трансформатор,  РУ-0,4кВ.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E1F3F" w:rsidRDefault="00CE1F3F">
            <w:r>
              <w:t>Текущий ремонт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E1F3F" w:rsidRDefault="00CE1F3F">
            <w:r>
              <w:t>плановое</w:t>
            </w:r>
          </w:p>
        </w:tc>
      </w:tr>
    </w:tbl>
    <w:p w:rsidR="000D2AA1" w:rsidRDefault="000D2AA1">
      <w:bookmarkStart w:id="0" w:name="_GoBack"/>
      <w:bookmarkEnd w:id="0"/>
    </w:p>
    <w:sectPr w:rsidR="000D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3F"/>
    <w:rsid w:val="000D2AA1"/>
    <w:rsid w:val="00C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8383D-146C-4E82-A631-B97EB39B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3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F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1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Бахмисова О.Ю</dc:creator>
  <cp:keywords/>
  <dc:description/>
  <cp:lastModifiedBy>Бахмисова О.Ю</cp:lastModifiedBy>
  <cp:revision>1</cp:revision>
  <cp:lastPrinted>2022-04-19T11:44:00Z</cp:lastPrinted>
  <dcterms:created xsi:type="dcterms:W3CDTF">2022-04-19T11:44:00Z</dcterms:created>
  <dcterms:modified xsi:type="dcterms:W3CDTF">2022-04-19T11:45:00Z</dcterms:modified>
</cp:coreProperties>
</file>