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15" w:rsidRDefault="00136515" w:rsidP="00136515">
      <w:pPr>
        <w:spacing w:before="100" w:beforeAutospacing="1" w:after="100" w:afterAutospacing="1"/>
      </w:pPr>
      <w:r>
        <w:t> </w:t>
      </w:r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Чувашии. </w:t>
      </w:r>
      <w:bookmarkEnd w:id="0"/>
    </w:p>
    <w:tbl>
      <w:tblPr>
        <w:tblW w:w="5536" w:type="pct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691"/>
        <w:gridCol w:w="1523"/>
        <w:gridCol w:w="1323"/>
        <w:gridCol w:w="1732"/>
        <w:gridCol w:w="1552"/>
        <w:gridCol w:w="2032"/>
        <w:gridCol w:w="89"/>
      </w:tblGrid>
      <w:tr w:rsidR="00136515" w:rsidTr="00136515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36515" w:rsidRDefault="00136515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36515" w:rsidRDefault="00136515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36515" w:rsidRDefault="00136515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36515" w:rsidRDefault="00136515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36515" w:rsidRDefault="00136515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36515" w:rsidRDefault="00136515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36515" w:rsidRDefault="00136515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89" w:type="dxa"/>
            <w:vAlign w:val="center"/>
            <w:hideMark/>
          </w:tcPr>
          <w:p w:rsidR="00136515" w:rsidRDefault="00136515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136515" w:rsidTr="00136515">
        <w:trPr>
          <w:trHeight w:val="409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6515" w:rsidRDefault="00136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136515" w:rsidRDefault="00136515">
            <w:pPr>
              <w:spacing w:before="100" w:beforeAutospacing="1"/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Айзмана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56-84</w:t>
            </w:r>
          </w:p>
          <w:p w:rsidR="00136515" w:rsidRDefault="00136515">
            <w:pPr>
              <w:spacing w:before="100" w:beforeAutospacing="1"/>
            </w:pPr>
            <w:r>
              <w:rPr>
                <w:rFonts w:eastAsia="Times New Roman"/>
                <w:sz w:val="28"/>
                <w:szCs w:val="28"/>
              </w:rPr>
              <w:t>ул. Березовая, 1-17, 4-18</w:t>
            </w:r>
          </w:p>
          <w:p w:rsidR="00136515" w:rsidRDefault="00136515">
            <w:pPr>
              <w:spacing w:before="100" w:beforeAutospacing="1"/>
            </w:pPr>
            <w:r>
              <w:rPr>
                <w:rFonts w:eastAsia="Times New Roman"/>
                <w:sz w:val="28"/>
                <w:szCs w:val="28"/>
              </w:rPr>
              <w:t>ул. Равнинная, 6-22, 9-17</w:t>
            </w:r>
          </w:p>
          <w:p w:rsidR="00136515" w:rsidRDefault="00136515">
            <w:pPr>
              <w:spacing w:before="100" w:beforeAutospacing="1"/>
            </w:pPr>
          </w:p>
          <w:p w:rsidR="00136515" w:rsidRDefault="00136515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ул. 9-ая Южная, 60-66, 65-69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  <w:t>ул. Березовая, 4/6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  <w:t>ул. Клубная 15, 17, 19, 21</w:t>
            </w:r>
          </w:p>
        </w:tc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6515" w:rsidRDefault="00136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Калининский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6515" w:rsidRDefault="00136515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08.07.2024</w:t>
            </w:r>
            <w:r>
              <w:rPr>
                <w:rFonts w:eastAsia="Times New Roman"/>
              </w:rPr>
              <w:t xml:space="preserve"> </w:t>
            </w:r>
          </w:p>
          <w:p w:rsidR="00136515" w:rsidRDefault="001365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</w:pPr>
            <w:r>
              <w:rPr>
                <w:rFonts w:eastAsia="Times New Roman"/>
                <w:sz w:val="28"/>
                <w:szCs w:val="28"/>
              </w:rPr>
              <w:t>09.00-16.00</w:t>
            </w:r>
          </w:p>
        </w:tc>
        <w:tc>
          <w:tcPr>
            <w:tcW w:w="1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6515" w:rsidRDefault="00136515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ВЛ-0,4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от ТП-271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руб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 "Верх. Равнинная" 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36515" w:rsidRDefault="00136515">
            <w:pPr>
              <w:rPr>
                <w:rFonts w:eastAsia="Times New Roman"/>
              </w:rPr>
            </w:pPr>
            <w:r>
              <w:rPr>
                <w:rFonts w:eastAsia="Times New Roman"/>
                <w:sz w:val="28"/>
                <w:szCs w:val="28"/>
              </w:rPr>
              <w:t>Допуск и наблюдение за ООО "Зеленый город"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36515" w:rsidRDefault="001365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89" w:type="dxa"/>
            <w:vAlign w:val="center"/>
            <w:hideMark/>
          </w:tcPr>
          <w:p w:rsidR="00136515" w:rsidRDefault="00136515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C7274D" w:rsidRDefault="00C7274D"/>
    <w:sectPr w:rsidR="00C7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15"/>
    <w:rsid w:val="00136515"/>
    <w:rsid w:val="00C7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1DE08-3E43-4BA9-8000-50CE9F2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1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2024-07-01T05:11:00Z</dcterms:created>
  <dcterms:modified xsi:type="dcterms:W3CDTF">2024-07-01T05:12:00Z</dcterms:modified>
</cp:coreProperties>
</file>